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0AC" w:rsidRPr="00327DD2" w:rsidRDefault="00327DD2" w:rsidP="00327DD2">
      <w:pPr>
        <w:jc w:val="center"/>
        <w:rPr>
          <w:rFonts w:ascii="仿宋" w:eastAsia="仿宋" w:hAnsi="仿宋"/>
          <w:b/>
          <w:sz w:val="44"/>
          <w:szCs w:val="44"/>
        </w:rPr>
      </w:pPr>
      <w:r w:rsidRPr="00327DD2">
        <w:rPr>
          <w:rFonts w:ascii="仿宋" w:eastAsia="仿宋" w:hAnsi="仿宋" w:hint="eastAsia"/>
          <w:b/>
          <w:sz w:val="44"/>
          <w:szCs w:val="44"/>
        </w:rPr>
        <w:t>承诺函</w:t>
      </w:r>
    </w:p>
    <w:p w:rsidR="00CB55C3" w:rsidRDefault="00CB55C3" w:rsidP="00CB55C3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我公司承诺：</w:t>
      </w:r>
    </w:p>
    <w:p w:rsidR="00CB55C3" w:rsidRPr="00CB55C3" w:rsidRDefault="00CB55C3" w:rsidP="00CB55C3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</w:t>
      </w:r>
      <w:r>
        <w:rPr>
          <w:rFonts w:ascii="仿宋" w:eastAsia="仿宋" w:hAnsi="仿宋" w:hint="eastAsia"/>
          <w:sz w:val="28"/>
          <w:szCs w:val="28"/>
        </w:rPr>
        <w:t>我公司已知悉《印刷品项目比价方案》文件的全部内容，并接受该文件中的各项要求</w:t>
      </w:r>
      <w:r w:rsidRPr="00327DD2">
        <w:rPr>
          <w:rFonts w:ascii="仿宋" w:eastAsia="仿宋" w:hAnsi="仿宋" w:hint="eastAsia"/>
          <w:sz w:val="28"/>
          <w:szCs w:val="28"/>
        </w:rPr>
        <w:t>。</w:t>
      </w:r>
    </w:p>
    <w:p w:rsidR="00327DD2" w:rsidRPr="00327DD2" w:rsidRDefault="00CB55C3" w:rsidP="00327DD2">
      <w:pPr>
        <w:ind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 w:rsidR="00327DD2" w:rsidRPr="00327DD2">
        <w:rPr>
          <w:rFonts w:ascii="仿宋" w:eastAsia="仿宋" w:hAnsi="仿宋" w:hint="eastAsia"/>
          <w:sz w:val="28"/>
          <w:szCs w:val="28"/>
        </w:rPr>
        <w:t>江苏大学附属医院印刷品项目所提下列要求，我公司均已确认且能够全部满足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327DD2" w:rsidRPr="00327DD2" w:rsidRDefault="00327DD2">
      <w:pPr>
        <w:rPr>
          <w:rFonts w:ascii="仿宋" w:eastAsia="仿宋" w:hAnsi="仿宋"/>
          <w:sz w:val="28"/>
          <w:szCs w:val="28"/>
        </w:rPr>
      </w:pPr>
      <w:r w:rsidRPr="00327DD2">
        <w:rPr>
          <w:rFonts w:ascii="仿宋" w:eastAsia="仿宋" w:hAnsi="仿宋" w:hint="eastAsia"/>
          <w:sz w:val="28"/>
          <w:szCs w:val="28"/>
        </w:rPr>
        <w:t>印刷品项目要求：</w:t>
      </w:r>
    </w:p>
    <w:p w:rsidR="00CB55C3" w:rsidRPr="00075EE9" w:rsidRDefault="00CB55C3" w:rsidP="00CB55C3">
      <w:pPr>
        <w:widowControl/>
        <w:spacing w:line="440" w:lineRule="exact"/>
        <w:ind w:firstLineChars="200" w:firstLine="560"/>
        <w:textAlignment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Pr="00075EE9"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服务范围</w:t>
      </w:r>
      <w:r w:rsidRPr="00075EE9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院内所有处方、治疗同意书、登记本、护理手册等印刷制品</w:t>
      </w:r>
      <w:r w:rsidRPr="00075EE9">
        <w:rPr>
          <w:rFonts w:ascii="仿宋" w:eastAsia="仿宋" w:hAnsi="仿宋" w:hint="eastAsia"/>
          <w:sz w:val="28"/>
          <w:szCs w:val="28"/>
        </w:rPr>
        <w:t>；</w:t>
      </w:r>
    </w:p>
    <w:p w:rsidR="00CB55C3" w:rsidRPr="00075EE9" w:rsidRDefault="00CB55C3" w:rsidP="00CB55C3">
      <w:pPr>
        <w:widowControl/>
        <w:spacing w:line="440" w:lineRule="exact"/>
        <w:ind w:firstLineChars="200" w:firstLine="560"/>
        <w:textAlignment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Pr="00075EE9"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服务要求</w:t>
      </w:r>
      <w:r w:rsidRPr="00075EE9">
        <w:rPr>
          <w:rFonts w:ascii="仿宋" w:eastAsia="仿宋" w:hAnsi="仿宋" w:hint="eastAsia"/>
          <w:sz w:val="28"/>
          <w:szCs w:val="28"/>
        </w:rPr>
        <w:t>：</w:t>
      </w:r>
    </w:p>
    <w:p w:rsidR="00CB55C3" w:rsidRDefault="00CB55C3" w:rsidP="00CB55C3">
      <w:pPr>
        <w:adjustRightInd w:val="0"/>
        <w:spacing w:line="44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075EE9">
        <w:rPr>
          <w:rFonts w:ascii="仿宋" w:eastAsia="仿宋" w:hAnsi="仿宋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</w:t>
      </w:r>
      <w:r w:rsidRPr="00075EE9"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/>
          <w:sz w:val="28"/>
          <w:szCs w:val="28"/>
        </w:rPr>
        <w:t>印刷内容</w:t>
      </w:r>
      <w:r>
        <w:rPr>
          <w:rFonts w:ascii="仿宋" w:eastAsia="仿宋" w:hAnsi="仿宋" w:hint="eastAsia"/>
          <w:sz w:val="28"/>
          <w:szCs w:val="28"/>
        </w:rPr>
        <w:t>符合</w:t>
      </w:r>
      <w:r>
        <w:rPr>
          <w:rFonts w:ascii="仿宋" w:eastAsia="仿宋" w:hAnsi="仿宋"/>
          <w:sz w:val="28"/>
          <w:szCs w:val="28"/>
        </w:rPr>
        <w:t>原稿，</w:t>
      </w:r>
      <w:r>
        <w:rPr>
          <w:rFonts w:ascii="仿宋" w:eastAsia="仿宋" w:hAnsi="仿宋" w:hint="eastAsia"/>
          <w:sz w:val="28"/>
          <w:szCs w:val="28"/>
        </w:rPr>
        <w:t>文字清晰，</w:t>
      </w:r>
      <w:r>
        <w:rPr>
          <w:rFonts w:ascii="仿宋" w:eastAsia="仿宋" w:hAnsi="仿宋"/>
          <w:sz w:val="28"/>
          <w:szCs w:val="28"/>
        </w:rPr>
        <w:t>色调层次清晰，</w:t>
      </w:r>
      <w:r>
        <w:rPr>
          <w:rFonts w:ascii="仿宋" w:eastAsia="仿宋" w:hAnsi="仿宋" w:hint="eastAsia"/>
          <w:sz w:val="28"/>
          <w:szCs w:val="28"/>
        </w:rPr>
        <w:t>深浅程度均匀，</w:t>
      </w:r>
      <w:r>
        <w:rPr>
          <w:rFonts w:ascii="仿宋" w:eastAsia="仿宋" w:hAnsi="仿宋"/>
          <w:sz w:val="28"/>
          <w:szCs w:val="28"/>
        </w:rPr>
        <w:t>套印准确，无重影、叠印不良、斑纹；</w:t>
      </w:r>
    </w:p>
    <w:p w:rsidR="00CB55C3" w:rsidRDefault="00CB55C3" w:rsidP="00CB55C3">
      <w:pPr>
        <w:adjustRightInd w:val="0"/>
        <w:spacing w:line="44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075EE9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 w:rsidRPr="00075EE9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页面</w:t>
      </w:r>
      <w:r>
        <w:rPr>
          <w:rFonts w:ascii="仿宋" w:eastAsia="仿宋" w:hAnsi="仿宋"/>
          <w:sz w:val="28"/>
          <w:szCs w:val="28"/>
        </w:rPr>
        <w:t>无明显褶皱，无浮脏、污脏、蹭脏、指印等，裁切尺寸、装订标准符合院方要求</w:t>
      </w:r>
      <w:r w:rsidRPr="00075EE9">
        <w:rPr>
          <w:rFonts w:ascii="仿宋" w:eastAsia="仿宋" w:hAnsi="仿宋" w:hint="eastAsia"/>
          <w:sz w:val="28"/>
          <w:szCs w:val="28"/>
        </w:rPr>
        <w:t>；</w:t>
      </w:r>
    </w:p>
    <w:p w:rsidR="00CB55C3" w:rsidRPr="000B0746" w:rsidRDefault="00CB55C3" w:rsidP="00CB55C3">
      <w:pPr>
        <w:adjustRightInd w:val="0"/>
        <w:spacing w:line="44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（3）提供排版设计、印刷装订、送货上门等服务；</w:t>
      </w:r>
    </w:p>
    <w:p w:rsidR="00CB55C3" w:rsidRDefault="00CB55C3" w:rsidP="00CB55C3">
      <w:pPr>
        <w:adjustRightInd w:val="0"/>
        <w:spacing w:line="44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075EE9"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4</w:t>
      </w:r>
      <w:r w:rsidRPr="00075EE9">
        <w:rPr>
          <w:rFonts w:ascii="仿宋" w:eastAsia="仿宋" w:hAnsi="仿宋" w:hint="eastAsia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所有印刷样品经院方确认后方可投入制作</w:t>
      </w:r>
      <w:r w:rsidRPr="00075EE9">
        <w:rPr>
          <w:rFonts w:ascii="仿宋" w:eastAsia="仿宋" w:hAnsi="仿宋" w:hint="eastAsia"/>
          <w:sz w:val="28"/>
          <w:szCs w:val="28"/>
        </w:rPr>
        <w:t>。</w:t>
      </w:r>
    </w:p>
    <w:p w:rsidR="00CB55C3" w:rsidRDefault="00CB55C3" w:rsidP="00CB55C3">
      <w:pPr>
        <w:adjustRightInd w:val="0"/>
        <w:spacing w:line="440" w:lineRule="exact"/>
        <w:ind w:firstLineChars="150" w:firstLine="4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（5）供货期：供应商在收到院方采购订单后，须在48小时内将货物送至指定地点。如</w:t>
      </w:r>
      <w:proofErr w:type="gramStart"/>
      <w:r>
        <w:rPr>
          <w:rFonts w:ascii="仿宋" w:eastAsia="仿宋" w:hAnsi="仿宋" w:hint="eastAsia"/>
          <w:sz w:val="28"/>
          <w:szCs w:val="28"/>
        </w:rPr>
        <w:t>遇大型</w:t>
      </w:r>
      <w:proofErr w:type="gramEnd"/>
      <w:r>
        <w:rPr>
          <w:rFonts w:ascii="仿宋" w:eastAsia="仿宋" w:hAnsi="仿宋" w:hint="eastAsia"/>
          <w:sz w:val="28"/>
          <w:szCs w:val="28"/>
        </w:rPr>
        <w:t>检查等特殊情况，供应商须在24小时内将货物送至指定地点。</w:t>
      </w:r>
    </w:p>
    <w:p w:rsidR="00CB55C3" w:rsidRDefault="00CB55C3" w:rsidP="00CB55C3">
      <w:pPr>
        <w:adjustRightIn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1.3结算方式：每月按实际使用的品种所报单价及使用数量结算，入库3个月</w:t>
      </w:r>
      <w:r w:rsidRPr="007A2C0A">
        <w:rPr>
          <w:rFonts w:ascii="仿宋" w:eastAsia="仿宋" w:hAnsi="仿宋" w:hint="eastAsia"/>
          <w:sz w:val="28"/>
          <w:szCs w:val="28"/>
        </w:rPr>
        <w:t>后</w:t>
      </w:r>
      <w:r>
        <w:rPr>
          <w:rFonts w:ascii="仿宋" w:eastAsia="仿宋" w:hAnsi="仿宋" w:hint="eastAsia"/>
          <w:sz w:val="28"/>
          <w:szCs w:val="28"/>
        </w:rPr>
        <w:t>付款。</w:t>
      </w:r>
    </w:p>
    <w:p w:rsidR="00CB55C3" w:rsidRDefault="00CB55C3" w:rsidP="00CB55C3">
      <w:pPr>
        <w:adjustRightInd w:val="0"/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1.4</w:t>
      </w:r>
      <w:r w:rsidRPr="007A2C0A">
        <w:rPr>
          <w:rFonts w:ascii="仿宋" w:eastAsia="仿宋" w:hAnsi="仿宋" w:hint="eastAsia"/>
          <w:sz w:val="28"/>
          <w:szCs w:val="28"/>
        </w:rPr>
        <w:t>项目有效期：</w:t>
      </w:r>
      <w:r>
        <w:rPr>
          <w:rFonts w:ascii="仿宋" w:eastAsia="仿宋" w:hAnsi="仿宋" w:hint="eastAsia"/>
          <w:sz w:val="28"/>
          <w:szCs w:val="28"/>
        </w:rPr>
        <w:t>1</w:t>
      </w:r>
      <w:r w:rsidRPr="007A2C0A">
        <w:rPr>
          <w:rFonts w:ascii="仿宋" w:eastAsia="仿宋" w:hAnsi="仿宋" w:hint="eastAsia"/>
          <w:sz w:val="28"/>
          <w:szCs w:val="28"/>
        </w:rPr>
        <w:t>年</w:t>
      </w:r>
    </w:p>
    <w:p w:rsidR="00327DD2" w:rsidRDefault="00327DD2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327DD2" w:rsidRDefault="00327DD2">
      <w:pPr>
        <w:rPr>
          <w:rFonts w:ascii="仿宋" w:eastAsia="仿宋" w:hAnsi="仿宋"/>
          <w:sz w:val="28"/>
          <w:szCs w:val="28"/>
        </w:rPr>
      </w:pPr>
    </w:p>
    <w:p w:rsidR="00327DD2" w:rsidRDefault="00327DD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   承诺人：</w:t>
      </w:r>
      <w:r w:rsidRPr="00327DD2">
        <w:rPr>
          <w:rFonts w:ascii="仿宋" w:eastAsia="仿宋" w:hAnsi="仿宋" w:hint="eastAsia"/>
          <w:sz w:val="28"/>
          <w:szCs w:val="28"/>
          <w:u w:val="single"/>
        </w:rPr>
        <w:t xml:space="preserve"> （公司全名）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</w:p>
    <w:p w:rsidR="00327DD2" w:rsidRDefault="00327DD2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       2025年   月   日</w:t>
      </w:r>
    </w:p>
    <w:p w:rsidR="00327DD2" w:rsidRDefault="00327DD2">
      <w:pPr>
        <w:rPr>
          <w:rFonts w:ascii="仿宋" w:eastAsia="仿宋" w:hAnsi="仿宋"/>
          <w:sz w:val="28"/>
          <w:szCs w:val="28"/>
        </w:rPr>
      </w:pPr>
    </w:p>
    <w:p w:rsidR="00327DD2" w:rsidRPr="00327DD2" w:rsidRDefault="00327DD2">
      <w:pPr>
        <w:rPr>
          <w:rFonts w:ascii="仿宋" w:eastAsia="仿宋" w:hAnsi="仿宋"/>
          <w:b/>
          <w:color w:val="FF0000"/>
          <w:szCs w:val="21"/>
          <w:u w:val="single"/>
        </w:rPr>
      </w:pPr>
      <w:r w:rsidRPr="00591C21">
        <w:rPr>
          <w:rFonts w:ascii="仿宋" w:eastAsia="仿宋" w:hAnsi="仿宋" w:hint="eastAsia"/>
          <w:b/>
          <w:color w:val="FF0000"/>
          <w:sz w:val="24"/>
          <w:szCs w:val="21"/>
          <w:u w:val="single"/>
        </w:rPr>
        <w:t>*本表需加盖公司公章</w:t>
      </w:r>
    </w:p>
    <w:sectPr w:rsidR="00327DD2" w:rsidRPr="00327DD2" w:rsidSect="00632EB1">
      <w:pgSz w:w="11907" w:h="16840" w:code="9"/>
      <w:pgMar w:top="1361" w:right="851" w:bottom="1361" w:left="851" w:header="851" w:footer="851" w:gutter="0"/>
      <w:paperSrc w:first="15" w:other="15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601" w:rsidRDefault="003A4601" w:rsidP="00591C21">
      <w:r>
        <w:separator/>
      </w:r>
    </w:p>
  </w:endnote>
  <w:endnote w:type="continuationSeparator" w:id="0">
    <w:p w:rsidR="003A4601" w:rsidRDefault="003A4601" w:rsidP="0059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601" w:rsidRDefault="003A4601" w:rsidP="00591C21">
      <w:r>
        <w:separator/>
      </w:r>
    </w:p>
  </w:footnote>
  <w:footnote w:type="continuationSeparator" w:id="0">
    <w:p w:rsidR="003A4601" w:rsidRDefault="003A4601" w:rsidP="00591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88"/>
    <w:rsid w:val="0013781A"/>
    <w:rsid w:val="00142CE2"/>
    <w:rsid w:val="001D43E8"/>
    <w:rsid w:val="00327DD2"/>
    <w:rsid w:val="003A4601"/>
    <w:rsid w:val="003F0005"/>
    <w:rsid w:val="00450C96"/>
    <w:rsid w:val="0056664F"/>
    <w:rsid w:val="00591C21"/>
    <w:rsid w:val="006230AC"/>
    <w:rsid w:val="00632EB1"/>
    <w:rsid w:val="007A24CE"/>
    <w:rsid w:val="00955F55"/>
    <w:rsid w:val="00CA7A88"/>
    <w:rsid w:val="00CB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江大附院</dc:creator>
  <cp:keywords/>
  <dc:description/>
  <cp:lastModifiedBy>江大附院</cp:lastModifiedBy>
  <cp:revision>5</cp:revision>
  <dcterms:created xsi:type="dcterms:W3CDTF">2025-05-27T02:32:00Z</dcterms:created>
  <dcterms:modified xsi:type="dcterms:W3CDTF">2025-08-01T07:32:00Z</dcterms:modified>
</cp:coreProperties>
</file>